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F799" w14:textId="77777777" w:rsidR="00BD111D" w:rsidRDefault="00EF279A">
      <w:r>
        <w:t>Lesson 19</w:t>
      </w:r>
      <w:r w:rsidR="00D65EA9">
        <w:t>: Part 4</w:t>
      </w:r>
      <w:r w:rsidR="002619D4">
        <w:t xml:space="preserve">-A </w:t>
      </w:r>
      <w:r w:rsidR="00D65EA9">
        <w:t xml:space="preserve"> A CHANGE IN OUR ACTIONS</w:t>
      </w:r>
    </w:p>
    <w:p w14:paraId="3FC7766F" w14:textId="77777777" w:rsidR="00D65EA9" w:rsidRDefault="00D65EA9">
      <w:r>
        <w:t>1. Ephesians 5:18 says, “Be not drunk with wine, wherein is excess…” What should we be filled with instead? ____________________________________</w:t>
      </w:r>
    </w:p>
    <w:p w14:paraId="62174F99" w14:textId="77777777" w:rsidR="00D65EA9" w:rsidRDefault="00D65EA9">
      <w:r>
        <w:t xml:space="preserve">2. What can cause you to be deceived </w:t>
      </w:r>
      <w:r w:rsidR="004B3E3D">
        <w:t>and act foolishly? (Proverbs 20:1)</w:t>
      </w:r>
      <w:r>
        <w:t xml:space="preserve"> _____________________________________________________</w:t>
      </w:r>
    </w:p>
    <w:p w14:paraId="3355812A" w14:textId="77777777" w:rsidR="00D65EA9" w:rsidRDefault="00D65EA9">
      <w:r>
        <w:t xml:space="preserve">3. What does the Bible tell us to flee from? (1 Corinthians </w:t>
      </w:r>
      <w:proofErr w:type="gramStart"/>
      <w:r>
        <w:t>6:18)_</w:t>
      </w:r>
      <w:proofErr w:type="gramEnd"/>
      <w:r>
        <w:t>_______________________________.</w:t>
      </w:r>
    </w:p>
    <w:p w14:paraId="76A8A1D4" w14:textId="5E999C90" w:rsidR="00D65EA9" w:rsidRDefault="00D65EA9" w:rsidP="009D6029">
      <w:r>
        <w:t xml:space="preserve">4. 1 Peter 2:11 says we should abstain from fleshly lusts (an unusually strong desire) because they war against the </w:t>
      </w:r>
      <w:r w:rsidR="009D6029">
        <w:t>______________________________.</w:t>
      </w:r>
      <w:bookmarkStart w:id="0" w:name="_GoBack"/>
      <w:bookmarkEnd w:id="0"/>
    </w:p>
    <w:p w14:paraId="3E553209" w14:textId="77777777" w:rsidR="00D65EA9" w:rsidRDefault="00D65EA9"/>
    <w:p w14:paraId="656D4C06" w14:textId="77777777" w:rsidR="00D65EA9" w:rsidRDefault="00D65EA9"/>
    <w:p w14:paraId="2D0A6A55" w14:textId="77777777" w:rsidR="00D65EA9" w:rsidRDefault="00D65EA9"/>
    <w:sectPr w:rsidR="00D6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A9"/>
    <w:rsid w:val="002619D4"/>
    <w:rsid w:val="004B3E3D"/>
    <w:rsid w:val="00926004"/>
    <w:rsid w:val="009D6029"/>
    <w:rsid w:val="00B611EF"/>
    <w:rsid w:val="00D65EA9"/>
    <w:rsid w:val="00E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731E"/>
  <w15:chartTrackingRefBased/>
  <w15:docId w15:val="{3059ACDD-D874-4995-A252-BD72A8CA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2017-11-23T01:11:00Z</dcterms:created>
  <dcterms:modified xsi:type="dcterms:W3CDTF">2017-12-09T15:54:00Z</dcterms:modified>
</cp:coreProperties>
</file>